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E67B" w14:textId="2F6F9C81" w:rsidR="00FB592C" w:rsidRPr="003A75FC" w:rsidRDefault="003A75FC" w:rsidP="003A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7652931"/>
      <w:r w:rsidRPr="003A75FC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14:paraId="67D3D934" w14:textId="212C2576" w:rsidR="003A75FC" w:rsidRPr="003A75FC" w:rsidRDefault="003A75FC" w:rsidP="003A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5FC">
        <w:rPr>
          <w:rFonts w:ascii="Times New Roman" w:hAnsi="Times New Roman" w:cs="Times New Roman"/>
          <w:b/>
          <w:bCs/>
          <w:sz w:val="28"/>
          <w:szCs w:val="28"/>
        </w:rPr>
        <w:t>ВЕРХНЕБУРЕИНСКОГО МУНИЦИПАЛЬНОГО РАЙОНА</w:t>
      </w:r>
    </w:p>
    <w:p w14:paraId="4398ADC0" w14:textId="35A5E986" w:rsidR="003A75FC" w:rsidRPr="003A75FC" w:rsidRDefault="003A75FC" w:rsidP="003A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5FC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14:paraId="4CFE0F65" w14:textId="49A186C2" w:rsidR="003A75FC" w:rsidRPr="003A75FC" w:rsidRDefault="003A75FC" w:rsidP="003A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B9DFC" w14:textId="665D6F29" w:rsidR="003A75FC" w:rsidRDefault="003A75FC" w:rsidP="003A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5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97E5D59" w14:textId="6FCFF6EC" w:rsidR="003A75FC" w:rsidRDefault="003A75FC" w:rsidP="003A7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A1361" w14:textId="3BD9794B" w:rsidR="003A75FC" w:rsidRPr="00602560" w:rsidRDefault="00602560" w:rsidP="003A7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02560">
        <w:rPr>
          <w:rFonts w:ascii="Times New Roman" w:hAnsi="Times New Roman" w:cs="Times New Roman"/>
          <w:sz w:val="28"/>
          <w:szCs w:val="28"/>
          <w:u w:val="single"/>
        </w:rPr>
        <w:t>15.06.2023  №</w:t>
      </w:r>
      <w:proofErr w:type="gramEnd"/>
      <w:r w:rsidRPr="00602560">
        <w:rPr>
          <w:rFonts w:ascii="Times New Roman" w:hAnsi="Times New Roman" w:cs="Times New Roman"/>
          <w:sz w:val="28"/>
          <w:szCs w:val="28"/>
          <w:u w:val="single"/>
        </w:rPr>
        <w:t xml:space="preserve">  63</w:t>
      </w:r>
      <w:r w:rsidR="00721A87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2C51EF43" w14:textId="23A42296" w:rsidR="003A75FC" w:rsidRDefault="003A75FC" w:rsidP="00602560">
      <w:pPr>
        <w:spacing w:after="0" w:line="240" w:lineRule="auto"/>
        <w:ind w:right="722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75FC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3A75FC">
        <w:rPr>
          <w:rFonts w:ascii="Times New Roman" w:hAnsi="Times New Roman" w:cs="Times New Roman"/>
          <w:sz w:val="24"/>
          <w:szCs w:val="24"/>
        </w:rPr>
        <w:t>. Чегдомын</w:t>
      </w:r>
    </w:p>
    <w:p w14:paraId="6ACF9FF1" w14:textId="3A37DD62" w:rsidR="003A75FC" w:rsidRDefault="003A75FC" w:rsidP="003A75FC">
      <w:pPr>
        <w:rPr>
          <w:rFonts w:ascii="Times New Roman" w:hAnsi="Times New Roman" w:cs="Times New Roman"/>
          <w:sz w:val="24"/>
          <w:szCs w:val="24"/>
        </w:rPr>
      </w:pPr>
    </w:p>
    <w:p w14:paraId="0C34C3C2" w14:textId="622B33EC" w:rsidR="003A75FC" w:rsidRDefault="003A75FC" w:rsidP="003A7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8682122"/>
      <w:bookmarkStart w:id="2" w:name="_GoBack"/>
      <w:r w:rsidRPr="003A75FC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Собрания депутатов Верхнебуреинского муниципального района Хабаровского края от 29.10.2019 № 128 </w:t>
      </w:r>
      <w:bookmarkStart w:id="3" w:name="_Hlk136243482"/>
      <w:r w:rsidRPr="003A75FC">
        <w:rPr>
          <w:rFonts w:ascii="Times New Roman" w:hAnsi="Times New Roman" w:cs="Times New Roman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депутатов Собрания депутатов Верхнебуреинского муниципального района Хабаровского края,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Верхнебуреинского муниципального района Хабаровского края в информационно-телекоммуникационной сети "Интернет" и предоставления этих сведений общероссийским средствам массовой информации для опубликования»</w:t>
      </w:r>
      <w:bookmarkEnd w:id="3"/>
    </w:p>
    <w:p w14:paraId="2E73C744" w14:textId="5F9BDCD1" w:rsidR="003A75FC" w:rsidRDefault="003A75FC" w:rsidP="003A7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3343C" w14:textId="17A5FA48" w:rsidR="003A75FC" w:rsidRDefault="003A75FC" w:rsidP="003A7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25.12.2008 № 273-ФЗ «О противодействии коррупции»,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Собрание депутатов Верхнебуреинского муниципального района Хабаровского края </w:t>
      </w:r>
    </w:p>
    <w:p w14:paraId="557F674F" w14:textId="7E4A316B" w:rsidR="003A75FC" w:rsidRDefault="003A75FC" w:rsidP="003A7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47CF44FF" w14:textId="46CE446F" w:rsidR="005B0F12" w:rsidRDefault="003A75FC" w:rsidP="005B0F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B0F12">
        <w:rPr>
          <w:rFonts w:ascii="Times New Roman" w:hAnsi="Times New Roman" w:cs="Times New Roman"/>
          <w:sz w:val="28"/>
          <w:szCs w:val="28"/>
        </w:rPr>
        <w:t xml:space="preserve"> силу Порядок </w:t>
      </w:r>
      <w:r w:rsidR="005B0F12" w:rsidRPr="005B0F12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депутатов Собрания депутатов Верхнебуреинского муниципального района Хабаровского края,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Верхнебуреинского муниципального района Хабаровского края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  <w:r w:rsidR="005B0F12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="005B0F12" w:rsidRPr="005B0F12">
        <w:rPr>
          <w:rFonts w:ascii="Times New Roman" w:hAnsi="Times New Roman" w:cs="Times New Roman"/>
          <w:sz w:val="28"/>
          <w:szCs w:val="28"/>
        </w:rPr>
        <w:t>Собрания депутатов Верхнебуреинского муниципального района Хабаровского края от 29.10.2019 № 128</w:t>
      </w:r>
      <w:r w:rsidR="005B0F12">
        <w:rPr>
          <w:rFonts w:ascii="Times New Roman" w:hAnsi="Times New Roman" w:cs="Times New Roman"/>
          <w:sz w:val="28"/>
          <w:szCs w:val="28"/>
        </w:rPr>
        <w:t>.</w:t>
      </w:r>
    </w:p>
    <w:p w14:paraId="1DBA05C9" w14:textId="77777777" w:rsidR="005B0F12" w:rsidRDefault="005B0F12" w:rsidP="005B0F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5D3D23E5" w14:textId="719E838E" w:rsidR="00226F1C" w:rsidRPr="005B0F12" w:rsidRDefault="00226F1C" w:rsidP="005B0F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12">
        <w:rPr>
          <w:rFonts w:ascii="Times New Roman" w:hAnsi="Times New Roman" w:cs="Times New Roman"/>
          <w:sz w:val="28"/>
          <w:szCs w:val="28"/>
        </w:rPr>
        <w:t xml:space="preserve">решение Собрания депутатов Верхнебуреинского муниципального района Хабаровского края от 31.01.2020 № 152 «О внесении изменений в Порядок размещения сведений о доходах, расходах, об имуществе и обязательствах имущественного характера депутатов Собрания депутатов Верхнебуреинского муниципального района Хабаровского края, а также сведений о доходах, расходах, об имуществе и обязательствах </w:t>
      </w:r>
      <w:r w:rsidRPr="005B0F12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их супругов и несовершеннолетних детей на официальном сайте органов местного самоуправления Верхнебуреинского муниципального района Хабаровского края в информационно-телекоммуникационной сети "Интернет" и предоставления этих сведений общероссийским средствам массовой информации для опубликования, утвержденный решением Собрания депутатов от 29.10.2019 № 128».</w:t>
      </w:r>
    </w:p>
    <w:p w14:paraId="6C4ECB9D" w14:textId="78F91928" w:rsidR="00226F1C" w:rsidRPr="005B0F12" w:rsidRDefault="00226F1C" w:rsidP="005B0F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12">
        <w:rPr>
          <w:rFonts w:ascii="Times New Roman" w:hAnsi="Times New Roman" w:cs="Times New Roman"/>
          <w:sz w:val="28"/>
          <w:szCs w:val="28"/>
        </w:rPr>
        <w:t>решение Собрания депутатов Верхнебуреинского муниципального района Хабаровского края от 26.05.2020 № 199</w:t>
      </w:r>
      <w:r w:rsidR="00917282" w:rsidRPr="005B0F12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размещения сведений о доходах, расходах, об имуществе и обязательствах имущественного характера депутатов Собрания депутатов Верхнебуреинского муниципального района Хабаровского края,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Верхнебуреинского муниципального района Хабаровского края в информационно-телекоммуникационной сети "Интернет" и предоставления этих сведений общероссийским средствам массовой информации для опубликования», утвержденный решением Собрания депутатов от 29.10.2019 № 128».</w:t>
      </w:r>
    </w:p>
    <w:p w14:paraId="65F7FF9F" w14:textId="0A660381" w:rsidR="00917282" w:rsidRDefault="00917282" w:rsidP="005B0F1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 депутатов Верхнебуреинского муниципального района Хабаровского края от 30.11.2021 № 398 «</w:t>
      </w:r>
      <w:r w:rsidRPr="00917282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сведений о доходах, расходах, об имуществе и обязательствах имущественного характера депутатов Собрания депутатов Верхнебуреинского муниципального района Хабаровского края,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администрации Верхнебуреинского муниципального района Хабаровского края в информационно-телекоммуникационной сети "Интернет" и предоставления этих сведений общероссийским средствам массовой информации для опубликования, утвержденный решением Собрания депутатов от 29.10.2019 № 128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6A1293C" w14:textId="482DC356" w:rsidR="00053478" w:rsidRDefault="00053478" w:rsidP="000534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комиссия по общим вопросам (М.О. Бородин).</w:t>
      </w:r>
    </w:p>
    <w:p w14:paraId="42B45E56" w14:textId="33B00EE5" w:rsidR="00917282" w:rsidRPr="00053478" w:rsidRDefault="00053478" w:rsidP="0005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7282" w:rsidRPr="0005347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50DB2964" w14:textId="52283093" w:rsidR="00917282" w:rsidRDefault="00917282" w:rsidP="0091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C5164" w14:textId="212B48F0" w:rsidR="00917282" w:rsidRDefault="00917282" w:rsidP="0091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9F056" w14:textId="70A5E237" w:rsidR="00917282" w:rsidRDefault="00917282" w:rsidP="0091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1F751" w14:textId="77777777" w:rsidR="00917282" w:rsidRDefault="00917282" w:rsidP="009172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6E4430E" w14:textId="5DE8C99A" w:rsidR="00917282" w:rsidRDefault="00917282" w:rsidP="009172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                                                                               С.Н. Касимов</w:t>
      </w:r>
    </w:p>
    <w:p w14:paraId="6E51D27A" w14:textId="6412A091" w:rsidR="00917282" w:rsidRDefault="00917282" w:rsidP="0091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6CED1" w14:textId="77777777" w:rsidR="00917282" w:rsidRDefault="00917282" w:rsidP="0091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4A6E0" w14:textId="05ECAF6D" w:rsidR="00917282" w:rsidRPr="00917282" w:rsidRDefault="00917282" w:rsidP="00917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 А.М. Маслов</w:t>
      </w:r>
    </w:p>
    <w:bookmarkEnd w:id="0"/>
    <w:bookmarkEnd w:id="1"/>
    <w:bookmarkEnd w:id="2"/>
    <w:p w14:paraId="335ED8EB" w14:textId="15A966B1" w:rsidR="003A75FC" w:rsidRPr="003A75FC" w:rsidRDefault="003A75FC" w:rsidP="003A75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41A084" w14:textId="77777777" w:rsidR="003A75FC" w:rsidRPr="003A75FC" w:rsidRDefault="003A75FC" w:rsidP="003A7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75FC" w:rsidRPr="003A75FC" w:rsidSect="003A75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86FBA"/>
    <w:multiLevelType w:val="multilevel"/>
    <w:tmpl w:val="FFF01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4"/>
    <w:rsid w:val="00053478"/>
    <w:rsid w:val="00067F17"/>
    <w:rsid w:val="00226F1C"/>
    <w:rsid w:val="003A75FC"/>
    <w:rsid w:val="005B0F12"/>
    <w:rsid w:val="00602560"/>
    <w:rsid w:val="00721A87"/>
    <w:rsid w:val="00917282"/>
    <w:rsid w:val="00CA0F7B"/>
    <w:rsid w:val="00EE3764"/>
    <w:rsid w:val="00F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E8A2"/>
  <w15:chartTrackingRefBased/>
  <w15:docId w15:val="{17527388-5CF9-4AE6-A384-42B4324F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2023-06-14T06:40:00Z</dcterms:created>
  <dcterms:modified xsi:type="dcterms:W3CDTF">2023-06-26T04:40:00Z</dcterms:modified>
</cp:coreProperties>
</file>